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495BED88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DF7FDF">
        <w:rPr>
          <w:sz w:val="28"/>
          <w:szCs w:val="28"/>
        </w:rPr>
        <w:t>село Марьины Колодцы</w:t>
      </w:r>
    </w:p>
    <w:p w14:paraId="39D29F24" w14:textId="77777777" w:rsidR="00E4084D" w:rsidRPr="00E42DEA" w:rsidRDefault="00E4084D" w:rsidP="003343AD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03007AF" w14:textId="08680DC0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заседания комиссии по рассмотрению вопросов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>, установки мемориальных досок, памятных знаков на территории Минераловодского городского округа</w:t>
      </w:r>
      <w:r w:rsidR="007E6945">
        <w:rPr>
          <w:sz w:val="28"/>
          <w:szCs w:val="28"/>
        </w:rPr>
        <w:t xml:space="preserve">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</w:p>
    <w:p w14:paraId="2DA3BC16" w14:textId="77777777" w:rsidR="00DD42F0" w:rsidRPr="00E42DEA" w:rsidRDefault="00DD42F0" w:rsidP="003343AD">
      <w:pPr>
        <w:pStyle w:val="25"/>
        <w:shd w:val="clear" w:color="auto" w:fill="auto"/>
        <w:spacing w:after="0" w:line="240" w:lineRule="auto"/>
        <w:rPr>
          <w:sz w:val="32"/>
        </w:rPr>
      </w:pPr>
    </w:p>
    <w:p w14:paraId="7D7366F7" w14:textId="77777777" w:rsidR="00411C4D" w:rsidRPr="00E42DEA" w:rsidRDefault="00411C4D" w:rsidP="003343AD">
      <w:pPr>
        <w:pStyle w:val="25"/>
        <w:shd w:val="clear" w:color="auto" w:fill="auto"/>
        <w:spacing w:after="0" w:line="240" w:lineRule="auto"/>
        <w:rPr>
          <w:sz w:val="18"/>
        </w:rPr>
      </w:pPr>
    </w:p>
    <w:p w14:paraId="4F41FCCD" w14:textId="77777777" w:rsidR="00B570DB" w:rsidRDefault="00E4084D" w:rsidP="00165128">
      <w:pPr>
        <w:pStyle w:val="25"/>
        <w:shd w:val="clear" w:color="auto" w:fill="auto"/>
        <w:spacing w:after="0" w:line="240" w:lineRule="auto"/>
      </w:pPr>
      <w:r>
        <w:t>ПОСТАНОВЛЯ</w:t>
      </w:r>
      <w:r w:rsidR="00F9036D">
        <w:t>ЕТ</w:t>
      </w:r>
      <w:r>
        <w:t>:</w:t>
      </w:r>
    </w:p>
    <w:p w14:paraId="318C340B" w14:textId="77777777" w:rsidR="00165128" w:rsidRPr="00E42DEA" w:rsidRDefault="00165128" w:rsidP="00165128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74D918E" w14:textId="12167C55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</w:t>
      </w:r>
      <w:r w:rsidR="00DF7FDF">
        <w:rPr>
          <w:szCs w:val="28"/>
        </w:rPr>
        <w:t>село Марьины Колодцы</w:t>
      </w:r>
      <w:r w:rsidR="00D03A59">
        <w:rPr>
          <w:szCs w:val="28"/>
        </w:rPr>
        <w:t xml:space="preserve"> следующ</w:t>
      </w:r>
      <w:r w:rsidR="00E42DEA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E42DEA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744C7EE8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E42DEA">
        <w:rPr>
          <w:szCs w:val="28"/>
        </w:rPr>
        <w:t>.1</w:t>
      </w:r>
      <w:r>
        <w:rPr>
          <w:szCs w:val="28"/>
        </w:rPr>
        <w:t xml:space="preserve">- улица </w:t>
      </w:r>
      <w:r w:rsidR="00DF7FDF">
        <w:rPr>
          <w:szCs w:val="28"/>
        </w:rPr>
        <w:t>Придорожная</w:t>
      </w:r>
    </w:p>
    <w:p w14:paraId="64AAFD0B" w14:textId="35AD804B" w:rsidR="007E6945" w:rsidRDefault="00E42DEA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FA6CFE">
        <w:rPr>
          <w:szCs w:val="28"/>
        </w:rPr>
        <w:t xml:space="preserve">2- улица </w:t>
      </w:r>
      <w:proofErr w:type="spellStart"/>
      <w:r w:rsidR="00DF7FDF">
        <w:rPr>
          <w:szCs w:val="28"/>
        </w:rPr>
        <w:t>Марьинская</w:t>
      </w:r>
      <w:proofErr w:type="spellEnd"/>
    </w:p>
    <w:p w14:paraId="03AC9011" w14:textId="77777777" w:rsidR="00E42DEA" w:rsidRDefault="00E42DEA" w:rsidP="00E42DEA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2. 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</w:t>
      </w:r>
    </w:p>
    <w:p w14:paraId="387C9FF3" w14:textId="0E1F7EB9" w:rsidR="00E42DEA" w:rsidRDefault="00E42DEA" w:rsidP="00E42DEA">
      <w:pPr>
        <w:pStyle w:val="210"/>
        <w:ind w:left="-38" w:right="-144" w:firstLine="0"/>
        <w:rPr>
          <w:szCs w:val="28"/>
        </w:rPr>
      </w:pPr>
      <w:r>
        <w:rPr>
          <w:szCs w:val="28"/>
        </w:rPr>
        <w:lastRenderedPageBreak/>
        <w:t>(</w:t>
      </w:r>
      <w:proofErr w:type="gramStart"/>
      <w:r>
        <w:rPr>
          <w:szCs w:val="28"/>
        </w:rPr>
        <w:t>обнародованию</w:t>
      </w:r>
      <w:proofErr w:type="gramEnd"/>
      <w:r>
        <w:rPr>
          <w:szCs w:val="28"/>
        </w:rPr>
        <w:t>) и размещению на официальном сайте администрации Минераловодского городского округа в сети «Интернет».</w:t>
      </w:r>
    </w:p>
    <w:p w14:paraId="37D1D391" w14:textId="28EBB7B1" w:rsidR="004D5432" w:rsidRPr="005F43B6" w:rsidRDefault="004D5432" w:rsidP="004D5432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07AE299D" w14:textId="00F04434" w:rsidR="004D5432" w:rsidRDefault="004D5432" w:rsidP="004D5432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3F7F1E8A" w14:textId="77777777" w:rsidR="004D5432" w:rsidRPr="00B7789B" w:rsidRDefault="004D5432" w:rsidP="004D5432">
      <w:pPr>
        <w:jc w:val="both"/>
        <w:rPr>
          <w:sz w:val="24"/>
          <w:szCs w:val="28"/>
        </w:rPr>
      </w:pPr>
    </w:p>
    <w:p w14:paraId="0AC357F2" w14:textId="77777777" w:rsidR="004D5432" w:rsidRPr="00B7789B" w:rsidRDefault="004D5432" w:rsidP="004D5432">
      <w:pPr>
        <w:jc w:val="both"/>
        <w:rPr>
          <w:sz w:val="22"/>
          <w:szCs w:val="28"/>
        </w:rPr>
      </w:pPr>
    </w:p>
    <w:p w14:paraId="0311A128" w14:textId="77777777" w:rsidR="004D5432" w:rsidRDefault="004D5432" w:rsidP="004D5432">
      <w:pPr>
        <w:jc w:val="both"/>
        <w:rPr>
          <w:sz w:val="28"/>
          <w:szCs w:val="28"/>
        </w:rPr>
      </w:pPr>
    </w:p>
    <w:p w14:paraId="56601E86" w14:textId="77777777" w:rsidR="004D5432" w:rsidRPr="003D7B5F" w:rsidRDefault="004D5432" w:rsidP="004D5432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407FCDDA" w14:textId="77777777" w:rsidR="004D5432" w:rsidRPr="003D7B5F" w:rsidRDefault="004D5432" w:rsidP="004D5432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02090681" w14:textId="77777777" w:rsidR="004D5432" w:rsidRPr="003D7B5F" w:rsidRDefault="004D5432" w:rsidP="004D54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2F4B4254" w14:textId="77777777" w:rsidR="004D5432" w:rsidRDefault="004D5432" w:rsidP="004D5432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p w14:paraId="57C9A564" w14:textId="034637A8" w:rsidR="00A97863" w:rsidRDefault="00A97863" w:rsidP="004D5432">
      <w:pPr>
        <w:ind w:firstLine="709"/>
        <w:jc w:val="both"/>
        <w:rPr>
          <w:sz w:val="28"/>
          <w:szCs w:val="28"/>
        </w:rPr>
      </w:pP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32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5432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2DEA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BFFF-5A2C-4EDD-B8F5-7AEEBDFF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</cp:revision>
  <cp:lastPrinted>2022-01-13T07:11:00Z</cp:lastPrinted>
  <dcterms:created xsi:type="dcterms:W3CDTF">2021-12-20T12:20:00Z</dcterms:created>
  <dcterms:modified xsi:type="dcterms:W3CDTF">2022-01-13T07:11:00Z</dcterms:modified>
</cp:coreProperties>
</file>